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BF2" w:rsidRPr="00685D5D" w:rsidRDefault="00AD4BF2" w:rsidP="001B3634">
      <w:pPr>
        <w:pStyle w:val="20"/>
        <w:shd w:val="clear" w:color="auto" w:fill="auto"/>
        <w:spacing w:after="0" w:line="276" w:lineRule="auto"/>
        <w:ind w:right="-1"/>
        <w:rPr>
          <w:sz w:val="28"/>
          <w:szCs w:val="28"/>
        </w:rPr>
      </w:pPr>
      <w:r w:rsidRPr="00685D5D">
        <w:rPr>
          <w:sz w:val="28"/>
          <w:szCs w:val="28"/>
        </w:rPr>
        <w:t>СПРАВКА-ОБОСНОВАНИЕ</w:t>
      </w:r>
    </w:p>
    <w:p w:rsidR="006C1153" w:rsidRDefault="00AD4BF2" w:rsidP="001B363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BF2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9C7FB5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AD4BF2" w:rsidRPr="00AD4BF2" w:rsidRDefault="009C7FB5" w:rsidP="001B363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C7FB5">
        <w:rPr>
          <w:rFonts w:ascii="Times New Roman" w:hAnsi="Times New Roman" w:cs="Times New Roman"/>
          <w:b/>
          <w:sz w:val="28"/>
          <w:szCs w:val="28"/>
        </w:rPr>
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 и произведенные на территории Кыргызской Республики</w:t>
      </w:r>
      <w:r w:rsidR="00AD4BF2" w:rsidRPr="00AD4BF2">
        <w:rPr>
          <w:rFonts w:ascii="Times New Roman" w:hAnsi="Times New Roman" w:cs="Times New Roman"/>
          <w:b/>
          <w:sz w:val="28"/>
          <w:szCs w:val="28"/>
        </w:rPr>
        <w:t>»</w:t>
      </w:r>
    </w:p>
    <w:p w:rsidR="00EC6A28" w:rsidRDefault="00EC6A28" w:rsidP="0011669A">
      <w:pPr>
        <w:pStyle w:val="20"/>
        <w:shd w:val="clear" w:color="auto" w:fill="auto"/>
        <w:spacing w:after="0" w:line="240" w:lineRule="auto"/>
        <w:ind w:firstLine="708"/>
        <w:jc w:val="left"/>
        <w:rPr>
          <w:sz w:val="28"/>
          <w:szCs w:val="28"/>
        </w:rPr>
      </w:pPr>
    </w:p>
    <w:p w:rsidR="001B3634" w:rsidRDefault="001B3634" w:rsidP="0011669A">
      <w:pPr>
        <w:pStyle w:val="20"/>
        <w:shd w:val="clear" w:color="auto" w:fill="auto"/>
        <w:spacing w:after="0" w:line="240" w:lineRule="auto"/>
        <w:ind w:firstLine="708"/>
        <w:jc w:val="left"/>
        <w:rPr>
          <w:sz w:val="28"/>
          <w:szCs w:val="28"/>
        </w:rPr>
      </w:pPr>
    </w:p>
    <w:p w:rsidR="00AD4BF2" w:rsidRDefault="00AD4BF2" w:rsidP="006C1153">
      <w:pPr>
        <w:pStyle w:val="20"/>
        <w:numPr>
          <w:ilvl w:val="0"/>
          <w:numId w:val="4"/>
        </w:numPr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685D5D">
        <w:rPr>
          <w:sz w:val="28"/>
          <w:szCs w:val="28"/>
        </w:rPr>
        <w:t>Цели и задачи</w:t>
      </w:r>
    </w:p>
    <w:p w:rsidR="00AD4BF2" w:rsidRPr="00685D5D" w:rsidRDefault="00AD4BF2" w:rsidP="0011669A">
      <w:pPr>
        <w:pStyle w:val="20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685D5D">
        <w:rPr>
          <w:b w:val="0"/>
          <w:sz w:val="28"/>
          <w:szCs w:val="28"/>
        </w:rPr>
        <w:t>Основной целью проекта постановления является</w:t>
      </w:r>
      <w:r>
        <w:rPr>
          <w:b w:val="0"/>
          <w:sz w:val="28"/>
          <w:szCs w:val="28"/>
        </w:rPr>
        <w:t xml:space="preserve"> </w:t>
      </w:r>
      <w:r w:rsidR="00705A32">
        <w:rPr>
          <w:b w:val="0"/>
          <w:sz w:val="28"/>
          <w:szCs w:val="28"/>
        </w:rPr>
        <w:t xml:space="preserve">усиление контроля администрирования НДС на ввозимые товары из государств-членов ЕАЭС, а также </w:t>
      </w:r>
      <w:r w:rsidR="00876703">
        <w:rPr>
          <w:b w:val="0"/>
          <w:sz w:val="28"/>
          <w:szCs w:val="28"/>
        </w:rPr>
        <w:t>НДС на производимую продукцию на территорию Кыргызской Республики</w:t>
      </w:r>
      <w:r>
        <w:rPr>
          <w:b w:val="0"/>
          <w:sz w:val="28"/>
          <w:szCs w:val="28"/>
        </w:rPr>
        <w:t xml:space="preserve">. </w:t>
      </w:r>
    </w:p>
    <w:p w:rsidR="00EC6A28" w:rsidRDefault="00EC6A28" w:rsidP="0011669A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</w:p>
    <w:p w:rsidR="00AD4BF2" w:rsidRDefault="00AD4BF2" w:rsidP="006C115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685D5D">
        <w:rPr>
          <w:sz w:val="28"/>
          <w:szCs w:val="28"/>
        </w:rPr>
        <w:t>Описательная часть</w:t>
      </w:r>
    </w:p>
    <w:p w:rsidR="00946406" w:rsidRDefault="00AD4BF2" w:rsidP="00580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57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923FC">
        <w:rPr>
          <w:rFonts w:ascii="Times New Roman" w:hAnsi="Times New Roman" w:cs="Times New Roman"/>
          <w:sz w:val="28"/>
          <w:szCs w:val="28"/>
        </w:rPr>
        <w:t xml:space="preserve">предусматривается полнота </w:t>
      </w:r>
      <w:r w:rsidR="00AB3D46">
        <w:rPr>
          <w:rFonts w:ascii="Times New Roman" w:hAnsi="Times New Roman" w:cs="Times New Roman"/>
          <w:sz w:val="28"/>
          <w:szCs w:val="28"/>
        </w:rPr>
        <w:t>охвата</w:t>
      </w:r>
      <w:r w:rsidR="00193818">
        <w:rPr>
          <w:rFonts w:ascii="Times New Roman" w:hAnsi="Times New Roman" w:cs="Times New Roman"/>
          <w:sz w:val="28"/>
          <w:szCs w:val="28"/>
        </w:rPr>
        <w:t xml:space="preserve"> применения мини</w:t>
      </w:r>
      <w:r w:rsidR="00CB53F8">
        <w:rPr>
          <w:rFonts w:ascii="Times New Roman" w:hAnsi="Times New Roman" w:cs="Times New Roman"/>
          <w:sz w:val="28"/>
          <w:szCs w:val="28"/>
        </w:rPr>
        <w:t>мально</w:t>
      </w:r>
      <w:r w:rsidR="00AB3D46">
        <w:rPr>
          <w:rFonts w:ascii="Times New Roman" w:hAnsi="Times New Roman" w:cs="Times New Roman"/>
          <w:sz w:val="28"/>
          <w:szCs w:val="28"/>
        </w:rPr>
        <w:t>го уровня</w:t>
      </w:r>
      <w:r w:rsidR="0028528F">
        <w:rPr>
          <w:rFonts w:ascii="Times New Roman" w:hAnsi="Times New Roman" w:cs="Times New Roman"/>
          <w:sz w:val="28"/>
          <w:szCs w:val="28"/>
        </w:rPr>
        <w:t xml:space="preserve"> контрольных цен всем субъектам предпринимательства, в случаях </w:t>
      </w:r>
      <w:r w:rsidR="00373E2A">
        <w:rPr>
          <w:rFonts w:ascii="Times New Roman" w:hAnsi="Times New Roman" w:cs="Times New Roman"/>
          <w:sz w:val="28"/>
          <w:szCs w:val="28"/>
        </w:rPr>
        <w:t>не</w:t>
      </w:r>
      <w:r w:rsidR="002D52E1">
        <w:rPr>
          <w:rFonts w:ascii="Times New Roman" w:hAnsi="Times New Roman" w:cs="Times New Roman"/>
          <w:sz w:val="28"/>
          <w:szCs w:val="28"/>
        </w:rPr>
        <w:t>полноты</w:t>
      </w:r>
      <w:r w:rsidR="00507D6B">
        <w:rPr>
          <w:rFonts w:ascii="Times New Roman" w:hAnsi="Times New Roman" w:cs="Times New Roman"/>
          <w:sz w:val="28"/>
          <w:szCs w:val="28"/>
        </w:rPr>
        <w:t xml:space="preserve"> исчисления косвенных налогов импортерами из государств-членов ЕАЭС, а также </w:t>
      </w:r>
      <w:r w:rsidR="006805B5">
        <w:rPr>
          <w:rFonts w:ascii="Times New Roman" w:hAnsi="Times New Roman" w:cs="Times New Roman"/>
          <w:sz w:val="28"/>
          <w:szCs w:val="28"/>
        </w:rPr>
        <w:t>отечественными товаро</w:t>
      </w:r>
      <w:r w:rsidR="00507D6B">
        <w:rPr>
          <w:rFonts w:ascii="Times New Roman" w:hAnsi="Times New Roman" w:cs="Times New Roman"/>
          <w:sz w:val="28"/>
          <w:szCs w:val="28"/>
        </w:rPr>
        <w:t>производителями</w:t>
      </w:r>
      <w:r w:rsidR="006805B5">
        <w:rPr>
          <w:rFonts w:ascii="Times New Roman" w:hAnsi="Times New Roman" w:cs="Times New Roman"/>
          <w:sz w:val="28"/>
          <w:szCs w:val="28"/>
        </w:rPr>
        <w:t>.</w:t>
      </w:r>
    </w:p>
    <w:p w:rsidR="006805B5" w:rsidRDefault="006805B5" w:rsidP="00580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порядок прив</w:t>
      </w:r>
      <w:r w:rsidR="00FD2B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</w:t>
      </w:r>
      <w:r w:rsidR="00FD2B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FD2BE2">
        <w:rPr>
          <w:rFonts w:ascii="Times New Roman" w:hAnsi="Times New Roman" w:cs="Times New Roman"/>
          <w:sz w:val="28"/>
          <w:szCs w:val="28"/>
        </w:rPr>
        <w:t xml:space="preserve">равным условиям </w:t>
      </w:r>
      <w:r w:rsidR="008B230B">
        <w:rPr>
          <w:rFonts w:ascii="Times New Roman" w:hAnsi="Times New Roman" w:cs="Times New Roman"/>
          <w:sz w:val="28"/>
          <w:szCs w:val="28"/>
        </w:rPr>
        <w:t xml:space="preserve">уплаты косвенных налогов, а также </w:t>
      </w:r>
      <w:r w:rsidR="00FD2BE2">
        <w:rPr>
          <w:rFonts w:ascii="Times New Roman" w:hAnsi="Times New Roman" w:cs="Times New Roman"/>
          <w:sz w:val="28"/>
          <w:szCs w:val="28"/>
        </w:rPr>
        <w:t>конкуренции</w:t>
      </w:r>
      <w:r w:rsidR="008B230B">
        <w:rPr>
          <w:rFonts w:ascii="Times New Roman" w:hAnsi="Times New Roman" w:cs="Times New Roman"/>
          <w:sz w:val="28"/>
          <w:szCs w:val="28"/>
        </w:rPr>
        <w:t xml:space="preserve"> </w:t>
      </w:r>
      <w:r w:rsidR="00010387">
        <w:rPr>
          <w:rFonts w:ascii="Times New Roman" w:hAnsi="Times New Roman" w:cs="Times New Roman"/>
          <w:sz w:val="28"/>
          <w:szCs w:val="28"/>
        </w:rPr>
        <w:t xml:space="preserve">всем </w:t>
      </w:r>
      <w:r w:rsidR="008B230B">
        <w:rPr>
          <w:rFonts w:ascii="Times New Roman" w:hAnsi="Times New Roman" w:cs="Times New Roman"/>
          <w:sz w:val="28"/>
          <w:szCs w:val="28"/>
        </w:rPr>
        <w:t>субъектам предпринимательства.</w:t>
      </w:r>
    </w:p>
    <w:p w:rsidR="00010387" w:rsidRPr="00946406" w:rsidRDefault="00010387" w:rsidP="00580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этого, </w:t>
      </w:r>
      <w:r w:rsidR="007257A1">
        <w:rPr>
          <w:rFonts w:ascii="Times New Roman" w:hAnsi="Times New Roman" w:cs="Times New Roman"/>
          <w:sz w:val="28"/>
          <w:szCs w:val="28"/>
        </w:rPr>
        <w:t>п</w:t>
      </w:r>
      <w:r w:rsidR="007257A1" w:rsidRPr="001B7579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7257A1">
        <w:rPr>
          <w:rFonts w:ascii="Times New Roman" w:hAnsi="Times New Roman" w:cs="Times New Roman"/>
          <w:sz w:val="28"/>
          <w:szCs w:val="28"/>
        </w:rPr>
        <w:t xml:space="preserve">предусматривается определение минимального уровня контрольных цен </w:t>
      </w:r>
      <w:r w:rsidR="00E36197">
        <w:rPr>
          <w:rFonts w:ascii="Times New Roman" w:hAnsi="Times New Roman" w:cs="Times New Roman"/>
          <w:sz w:val="28"/>
          <w:szCs w:val="28"/>
        </w:rPr>
        <w:t xml:space="preserve">одним ведомством и </w:t>
      </w:r>
      <w:r>
        <w:rPr>
          <w:rFonts w:ascii="Times New Roman" w:hAnsi="Times New Roman" w:cs="Times New Roman"/>
          <w:sz w:val="28"/>
          <w:szCs w:val="28"/>
        </w:rPr>
        <w:t>исключае</w:t>
      </w:r>
      <w:r w:rsidR="00564311">
        <w:rPr>
          <w:rFonts w:ascii="Times New Roman" w:hAnsi="Times New Roman" w:cs="Times New Roman"/>
          <w:sz w:val="28"/>
          <w:szCs w:val="28"/>
        </w:rPr>
        <w:t xml:space="preserve">т </w:t>
      </w:r>
      <w:r w:rsidR="00E36197">
        <w:rPr>
          <w:rFonts w:ascii="Times New Roman" w:hAnsi="Times New Roman" w:cs="Times New Roman"/>
          <w:sz w:val="28"/>
          <w:szCs w:val="28"/>
        </w:rPr>
        <w:t>участие в нем</w:t>
      </w:r>
      <w:r w:rsidR="00564311">
        <w:rPr>
          <w:rFonts w:ascii="Times New Roman" w:hAnsi="Times New Roman" w:cs="Times New Roman"/>
          <w:sz w:val="28"/>
          <w:szCs w:val="28"/>
        </w:rPr>
        <w:t xml:space="preserve"> других </w:t>
      </w:r>
      <w:r w:rsidR="00E36197">
        <w:rPr>
          <w:rFonts w:ascii="Times New Roman" w:hAnsi="Times New Roman" w:cs="Times New Roman"/>
          <w:sz w:val="28"/>
          <w:szCs w:val="28"/>
        </w:rPr>
        <w:t>министерств и ведомств, а также представителей бизнес</w:t>
      </w:r>
      <w:r w:rsidR="00243FF5">
        <w:rPr>
          <w:rFonts w:ascii="Times New Roman" w:hAnsi="Times New Roman" w:cs="Times New Roman"/>
          <w:sz w:val="28"/>
          <w:szCs w:val="28"/>
        </w:rPr>
        <w:t>-ассоциаций, что</w:t>
      </w:r>
      <w:r w:rsidR="00564311">
        <w:rPr>
          <w:rFonts w:ascii="Times New Roman" w:hAnsi="Times New Roman" w:cs="Times New Roman"/>
          <w:sz w:val="28"/>
          <w:szCs w:val="28"/>
        </w:rPr>
        <w:t xml:space="preserve"> </w:t>
      </w:r>
      <w:r w:rsidR="00243FF5">
        <w:rPr>
          <w:rFonts w:ascii="Times New Roman" w:hAnsi="Times New Roman" w:cs="Times New Roman"/>
          <w:sz w:val="28"/>
          <w:szCs w:val="28"/>
        </w:rPr>
        <w:t xml:space="preserve">приводит к </w:t>
      </w:r>
      <w:r w:rsidR="00A1474A">
        <w:rPr>
          <w:rFonts w:ascii="Times New Roman" w:hAnsi="Times New Roman" w:cs="Times New Roman"/>
          <w:sz w:val="28"/>
          <w:szCs w:val="28"/>
        </w:rPr>
        <w:t>оперативно</w:t>
      </w:r>
      <w:r w:rsidR="005C266F">
        <w:rPr>
          <w:rFonts w:ascii="Times New Roman" w:hAnsi="Times New Roman" w:cs="Times New Roman"/>
          <w:sz w:val="28"/>
          <w:szCs w:val="28"/>
        </w:rPr>
        <w:t>сти принятия решений при отклонениях</w:t>
      </w:r>
      <w:r w:rsidR="007855D2">
        <w:rPr>
          <w:rFonts w:ascii="Times New Roman" w:hAnsi="Times New Roman" w:cs="Times New Roman"/>
          <w:sz w:val="28"/>
          <w:szCs w:val="28"/>
        </w:rPr>
        <w:t xml:space="preserve"> исполнения налогового законодателства</w:t>
      </w:r>
      <w:r w:rsidR="00A1474A">
        <w:rPr>
          <w:rFonts w:ascii="Times New Roman" w:hAnsi="Times New Roman" w:cs="Times New Roman"/>
          <w:sz w:val="28"/>
          <w:szCs w:val="28"/>
        </w:rPr>
        <w:t xml:space="preserve">, а также к </w:t>
      </w:r>
      <w:r w:rsidR="00564311">
        <w:rPr>
          <w:rFonts w:ascii="Times New Roman" w:hAnsi="Times New Roman" w:cs="Times New Roman"/>
          <w:sz w:val="28"/>
          <w:szCs w:val="28"/>
        </w:rPr>
        <w:t>экономи</w:t>
      </w:r>
      <w:r w:rsidR="00243FF5">
        <w:rPr>
          <w:rFonts w:ascii="Times New Roman" w:hAnsi="Times New Roman" w:cs="Times New Roman"/>
          <w:sz w:val="28"/>
          <w:szCs w:val="28"/>
        </w:rPr>
        <w:t>и</w:t>
      </w:r>
      <w:r w:rsidR="00564311">
        <w:rPr>
          <w:rFonts w:ascii="Times New Roman" w:hAnsi="Times New Roman" w:cs="Times New Roman"/>
          <w:sz w:val="28"/>
          <w:szCs w:val="28"/>
        </w:rPr>
        <w:t xml:space="preserve"> врем</w:t>
      </w:r>
      <w:r w:rsidR="00243FF5">
        <w:rPr>
          <w:rFonts w:ascii="Times New Roman" w:hAnsi="Times New Roman" w:cs="Times New Roman"/>
          <w:sz w:val="28"/>
          <w:szCs w:val="28"/>
        </w:rPr>
        <w:t>ени и ресурсов.</w:t>
      </w:r>
    </w:p>
    <w:p w:rsidR="00AD4BF2" w:rsidRDefault="00AD4BF2" w:rsidP="0011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BF2" w:rsidRPr="006C1153" w:rsidRDefault="00AD4BF2" w:rsidP="006C1153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C1153">
        <w:rPr>
          <w:rFonts w:ascii="Times New Roman" w:hAnsi="Times New Roman" w:cs="Times New Roman"/>
          <w:b/>
          <w:sz w:val="28"/>
          <w:szCs w:val="28"/>
          <w:lang w:val="ky-KG"/>
        </w:rPr>
        <w:t>Анализ соответствия проекта действующему законодательству</w:t>
      </w:r>
    </w:p>
    <w:p w:rsidR="00AD4BF2" w:rsidRDefault="00AD4BF2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</w:t>
      </w:r>
      <w:r w:rsidR="00C56B1F">
        <w:rPr>
          <w:rFonts w:ascii="Times New Roman" w:hAnsi="Times New Roman" w:cs="Times New Roman"/>
          <w:sz w:val="28"/>
          <w:szCs w:val="28"/>
        </w:rPr>
        <w:t>м</w:t>
      </w:r>
      <w:r w:rsidRPr="00685D5D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6C1153" w:rsidRPr="00685D5D" w:rsidRDefault="006C1153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4BF2" w:rsidRPr="006C1153" w:rsidRDefault="00AD4BF2" w:rsidP="001362EA">
      <w:pPr>
        <w:pStyle w:val="ae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1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Прогнозы возможных социальных, экономических, </w:t>
      </w:r>
      <w:r w:rsidRPr="006C1153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AD4BF2" w:rsidRDefault="00AD4BF2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C1153" w:rsidRPr="00685D5D" w:rsidRDefault="006C1153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4BF2" w:rsidRPr="006C1153" w:rsidRDefault="00AD4BF2" w:rsidP="006C1153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C1153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необходимости финансирования</w:t>
      </w:r>
    </w:p>
    <w:p w:rsidR="00AD4BF2" w:rsidRDefault="00AD4BF2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lastRenderedPageBreak/>
        <w:t>Принятие данного проекта постановления не требует дополнительных финансовых средств из республиканского бюджета</w:t>
      </w:r>
      <w:r w:rsidRPr="00685D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32D3A" w:rsidRDefault="00932D3A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4BF2" w:rsidRDefault="00AD4BF2" w:rsidP="00932D3A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32D3A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AD4BF2" w:rsidRDefault="00AD4BF2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проект постановления </w:t>
      </w:r>
      <w:r w:rsidR="0087523B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не устанавливает новы</w:t>
      </w:r>
      <w:r w:rsidR="00C56B1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прав</w:t>
      </w:r>
      <w:r w:rsidR="00C56B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 w:rsidR="00C56B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лиц, в соответствии с законодательством Кыргызской Республики о нормативных правовых актах, не требует проведения общественного обсуждения. </w:t>
      </w:r>
    </w:p>
    <w:p w:rsidR="00932D3A" w:rsidRDefault="00932D3A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4BF2" w:rsidRPr="00932D3A" w:rsidRDefault="00AD4BF2" w:rsidP="00932D3A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32D3A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AD4BF2" w:rsidRPr="00685D5D" w:rsidRDefault="00AD4BF2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В связи с тем, что проект постановления </w:t>
      </w:r>
      <w:r w:rsidR="0058037B">
        <w:rPr>
          <w:rFonts w:ascii="Times New Roman" w:hAnsi="Times New Roman" w:cs="Times New Roman"/>
          <w:sz w:val="28"/>
          <w:szCs w:val="28"/>
        </w:rPr>
        <w:t>Кабинет</w:t>
      </w:r>
      <w:r w:rsidRPr="00685D5D">
        <w:rPr>
          <w:rFonts w:ascii="Times New Roman" w:hAnsi="Times New Roman" w:cs="Times New Roman"/>
          <w:sz w:val="28"/>
          <w:szCs w:val="28"/>
        </w:rPr>
        <w:t>а</w:t>
      </w:r>
      <w:r w:rsidR="0058037B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Pr="00685D5D">
        <w:rPr>
          <w:rFonts w:ascii="Times New Roman" w:hAnsi="Times New Roman" w:cs="Times New Roman"/>
          <w:sz w:val="28"/>
          <w:szCs w:val="28"/>
        </w:rPr>
        <w:t xml:space="preserve"> Кыргызской Республики не устанавливает новы</w:t>
      </w:r>
      <w:r w:rsidR="00C56B1F">
        <w:rPr>
          <w:rFonts w:ascii="Times New Roman" w:hAnsi="Times New Roman" w:cs="Times New Roman"/>
          <w:sz w:val="28"/>
          <w:szCs w:val="28"/>
        </w:rPr>
        <w:t>е</w:t>
      </w:r>
      <w:r w:rsidRPr="00685D5D">
        <w:rPr>
          <w:rFonts w:ascii="Times New Roman" w:hAnsi="Times New Roman" w:cs="Times New Roman"/>
          <w:sz w:val="28"/>
          <w:szCs w:val="28"/>
        </w:rPr>
        <w:t xml:space="preserve"> прав</w:t>
      </w:r>
      <w:r w:rsidR="00C56B1F">
        <w:rPr>
          <w:rFonts w:ascii="Times New Roman" w:hAnsi="Times New Roman" w:cs="Times New Roman"/>
          <w:sz w:val="28"/>
          <w:szCs w:val="28"/>
        </w:rPr>
        <w:t>а</w:t>
      </w:r>
      <w:r w:rsidRPr="00685D5D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 w:rsidR="00C56B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</w:t>
      </w:r>
      <w:r w:rsidRPr="00685D5D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Кыргызской Республики о нормативных правовых актах, не требует проведения анализа регулятивного воздействия. </w:t>
      </w:r>
    </w:p>
    <w:p w:rsidR="00AD4BF2" w:rsidRPr="00685D5D" w:rsidRDefault="00AD4BF2" w:rsidP="00116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4BF2" w:rsidRDefault="00AD4BF2" w:rsidP="0011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BF2" w:rsidRDefault="00AD4BF2" w:rsidP="0011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634" w:rsidRPr="009F00FD" w:rsidRDefault="001B3634" w:rsidP="001B363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F00FD">
        <w:rPr>
          <w:rFonts w:ascii="Times New Roman" w:eastAsia="Times New Roman" w:hAnsi="Times New Roman"/>
          <w:b/>
          <w:sz w:val="28"/>
          <w:szCs w:val="28"/>
        </w:rPr>
        <w:t xml:space="preserve">Министр экономики </w:t>
      </w:r>
    </w:p>
    <w:p w:rsidR="001B3634" w:rsidRPr="009F00FD" w:rsidRDefault="001B3634" w:rsidP="001B363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F00FD">
        <w:rPr>
          <w:rFonts w:ascii="Times New Roman" w:eastAsia="Times New Roman" w:hAnsi="Times New Roman"/>
          <w:b/>
          <w:sz w:val="28"/>
          <w:szCs w:val="28"/>
        </w:rPr>
        <w:t>и коммерции</w:t>
      </w:r>
    </w:p>
    <w:p w:rsidR="00AD4BF2" w:rsidRPr="001B3634" w:rsidRDefault="001B3634" w:rsidP="001B363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F00FD">
        <w:rPr>
          <w:rFonts w:ascii="Times New Roman" w:eastAsia="Times New Roman" w:hAnsi="Times New Roman"/>
          <w:b/>
          <w:sz w:val="28"/>
          <w:szCs w:val="28"/>
        </w:rPr>
        <w:t xml:space="preserve">Кыргызской Республики                                               </w:t>
      </w:r>
      <w:proofErr w:type="spellStart"/>
      <w:r w:rsidRPr="009F00FD">
        <w:rPr>
          <w:rFonts w:ascii="Times New Roman" w:eastAsia="Times New Roman" w:hAnsi="Times New Roman"/>
          <w:b/>
          <w:sz w:val="28"/>
          <w:szCs w:val="28"/>
        </w:rPr>
        <w:t>Д.Дж.Амангельдиев</w:t>
      </w:r>
      <w:bookmarkStart w:id="0" w:name="_GoBack"/>
      <w:bookmarkEnd w:id="0"/>
      <w:proofErr w:type="spellEnd"/>
    </w:p>
    <w:sectPr w:rsidR="00AD4BF2" w:rsidRPr="001B3634" w:rsidSect="00691923">
      <w:head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0AA" w:rsidRDefault="00D910AA" w:rsidP="00696CC3">
      <w:pPr>
        <w:spacing w:after="0" w:line="240" w:lineRule="auto"/>
      </w:pPr>
      <w:r>
        <w:separator/>
      </w:r>
    </w:p>
  </w:endnote>
  <w:endnote w:type="continuationSeparator" w:id="0">
    <w:p w:rsidR="00D910AA" w:rsidRDefault="00D910AA" w:rsidP="0069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0AA" w:rsidRDefault="00D910AA" w:rsidP="00696CC3">
      <w:pPr>
        <w:spacing w:after="0" w:line="240" w:lineRule="auto"/>
      </w:pPr>
      <w:r>
        <w:separator/>
      </w:r>
    </w:p>
  </w:footnote>
  <w:footnote w:type="continuationSeparator" w:id="0">
    <w:p w:rsidR="00D910AA" w:rsidRDefault="00D910AA" w:rsidP="0069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EF4" w:rsidRDefault="00FA6EF4">
    <w:pPr>
      <w:pStyle w:val="a4"/>
    </w:pPr>
  </w:p>
  <w:p w:rsidR="00FA6EF4" w:rsidRDefault="00FA6E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81411"/>
    <w:multiLevelType w:val="hybridMultilevel"/>
    <w:tmpl w:val="77BAC08C"/>
    <w:lvl w:ilvl="0" w:tplc="E418FD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64100B9"/>
    <w:multiLevelType w:val="hybridMultilevel"/>
    <w:tmpl w:val="CCC665DE"/>
    <w:lvl w:ilvl="0" w:tplc="9DCE572C">
      <w:start w:val="7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DEE5D60"/>
    <w:multiLevelType w:val="hybridMultilevel"/>
    <w:tmpl w:val="F6DCDB8A"/>
    <w:lvl w:ilvl="0" w:tplc="E15074DC">
      <w:start w:val="7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31E60BC"/>
    <w:multiLevelType w:val="hybridMultilevel"/>
    <w:tmpl w:val="C5B06E70"/>
    <w:lvl w:ilvl="0" w:tplc="1BA290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E86BFE"/>
    <w:multiLevelType w:val="hybridMultilevel"/>
    <w:tmpl w:val="96C6AF82"/>
    <w:lvl w:ilvl="0" w:tplc="E15074DC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E6D13BD"/>
    <w:multiLevelType w:val="multilevel"/>
    <w:tmpl w:val="D026C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9F"/>
    <w:rsid w:val="00010387"/>
    <w:rsid w:val="000272AA"/>
    <w:rsid w:val="00035199"/>
    <w:rsid w:val="00053EA5"/>
    <w:rsid w:val="00056361"/>
    <w:rsid w:val="000644A7"/>
    <w:rsid w:val="0006649A"/>
    <w:rsid w:val="00076C32"/>
    <w:rsid w:val="00085CB1"/>
    <w:rsid w:val="00090315"/>
    <w:rsid w:val="000908EB"/>
    <w:rsid w:val="00094942"/>
    <w:rsid w:val="00094D71"/>
    <w:rsid w:val="000A0FF8"/>
    <w:rsid w:val="000A2DD9"/>
    <w:rsid w:val="000A3012"/>
    <w:rsid w:val="000B0AB2"/>
    <w:rsid w:val="000C0B3D"/>
    <w:rsid w:val="000C57A3"/>
    <w:rsid w:val="000F2F7F"/>
    <w:rsid w:val="0010181B"/>
    <w:rsid w:val="00111583"/>
    <w:rsid w:val="00113D89"/>
    <w:rsid w:val="00114D1D"/>
    <w:rsid w:val="00115970"/>
    <w:rsid w:val="00115E54"/>
    <w:rsid w:val="0011669A"/>
    <w:rsid w:val="001362EA"/>
    <w:rsid w:val="00136587"/>
    <w:rsid w:val="00142C4A"/>
    <w:rsid w:val="001504C6"/>
    <w:rsid w:val="00150745"/>
    <w:rsid w:val="00162E7D"/>
    <w:rsid w:val="00165590"/>
    <w:rsid w:val="00167A58"/>
    <w:rsid w:val="00171326"/>
    <w:rsid w:val="00175974"/>
    <w:rsid w:val="00182CE2"/>
    <w:rsid w:val="00186292"/>
    <w:rsid w:val="001915BC"/>
    <w:rsid w:val="00193818"/>
    <w:rsid w:val="00194DAD"/>
    <w:rsid w:val="001B0C58"/>
    <w:rsid w:val="001B3634"/>
    <w:rsid w:val="001B405D"/>
    <w:rsid w:val="001C18BD"/>
    <w:rsid w:val="001C31D5"/>
    <w:rsid w:val="001E2F8A"/>
    <w:rsid w:val="00200A0C"/>
    <w:rsid w:val="00200D2B"/>
    <w:rsid w:val="002120A9"/>
    <w:rsid w:val="002159C4"/>
    <w:rsid w:val="00222920"/>
    <w:rsid w:val="0024232B"/>
    <w:rsid w:val="00243FF5"/>
    <w:rsid w:val="002469E9"/>
    <w:rsid w:val="0024723F"/>
    <w:rsid w:val="00263E46"/>
    <w:rsid w:val="0027429D"/>
    <w:rsid w:val="00275358"/>
    <w:rsid w:val="00282164"/>
    <w:rsid w:val="0028528F"/>
    <w:rsid w:val="00291CB9"/>
    <w:rsid w:val="002A6FB9"/>
    <w:rsid w:val="002B5E2E"/>
    <w:rsid w:val="002C068D"/>
    <w:rsid w:val="002C34A3"/>
    <w:rsid w:val="002C41FA"/>
    <w:rsid w:val="002D14BD"/>
    <w:rsid w:val="002D52E1"/>
    <w:rsid w:val="002E308A"/>
    <w:rsid w:val="002E7FFB"/>
    <w:rsid w:val="002F2043"/>
    <w:rsid w:val="003000AA"/>
    <w:rsid w:val="003015BA"/>
    <w:rsid w:val="0030662D"/>
    <w:rsid w:val="003210A5"/>
    <w:rsid w:val="00326C10"/>
    <w:rsid w:val="00356D1E"/>
    <w:rsid w:val="003663B4"/>
    <w:rsid w:val="00370DC9"/>
    <w:rsid w:val="00373E2A"/>
    <w:rsid w:val="00375492"/>
    <w:rsid w:val="003854AE"/>
    <w:rsid w:val="00386330"/>
    <w:rsid w:val="00393B09"/>
    <w:rsid w:val="003A443A"/>
    <w:rsid w:val="003A4485"/>
    <w:rsid w:val="003B769F"/>
    <w:rsid w:val="003D440B"/>
    <w:rsid w:val="003E290F"/>
    <w:rsid w:val="003E7A9E"/>
    <w:rsid w:val="003F3403"/>
    <w:rsid w:val="003F385E"/>
    <w:rsid w:val="003F6645"/>
    <w:rsid w:val="00402400"/>
    <w:rsid w:val="00403475"/>
    <w:rsid w:val="00405258"/>
    <w:rsid w:val="00431976"/>
    <w:rsid w:val="00432D0D"/>
    <w:rsid w:val="004345FD"/>
    <w:rsid w:val="00480D6C"/>
    <w:rsid w:val="004A0A7F"/>
    <w:rsid w:val="004C2929"/>
    <w:rsid w:val="004D1DB9"/>
    <w:rsid w:val="004D3C68"/>
    <w:rsid w:val="004F51D1"/>
    <w:rsid w:val="004F6327"/>
    <w:rsid w:val="00507D6B"/>
    <w:rsid w:val="00516555"/>
    <w:rsid w:val="00517532"/>
    <w:rsid w:val="00517AC3"/>
    <w:rsid w:val="005261C5"/>
    <w:rsid w:val="00545545"/>
    <w:rsid w:val="00550C33"/>
    <w:rsid w:val="00551E32"/>
    <w:rsid w:val="00554992"/>
    <w:rsid w:val="00564311"/>
    <w:rsid w:val="0057069F"/>
    <w:rsid w:val="00574B25"/>
    <w:rsid w:val="0058037B"/>
    <w:rsid w:val="0059798E"/>
    <w:rsid w:val="005B4756"/>
    <w:rsid w:val="005B719B"/>
    <w:rsid w:val="005C0AEF"/>
    <w:rsid w:val="005C266F"/>
    <w:rsid w:val="005C360E"/>
    <w:rsid w:val="005C7518"/>
    <w:rsid w:val="005D6FB5"/>
    <w:rsid w:val="005E3E8B"/>
    <w:rsid w:val="006021CB"/>
    <w:rsid w:val="006101AE"/>
    <w:rsid w:val="006147A6"/>
    <w:rsid w:val="00614924"/>
    <w:rsid w:val="006238BA"/>
    <w:rsid w:val="00625C28"/>
    <w:rsid w:val="0063356D"/>
    <w:rsid w:val="00634274"/>
    <w:rsid w:val="00642174"/>
    <w:rsid w:val="00670149"/>
    <w:rsid w:val="006758AD"/>
    <w:rsid w:val="006805B5"/>
    <w:rsid w:val="00691923"/>
    <w:rsid w:val="006923FC"/>
    <w:rsid w:val="00696CC3"/>
    <w:rsid w:val="006A6119"/>
    <w:rsid w:val="006B16F6"/>
    <w:rsid w:val="006C055C"/>
    <w:rsid w:val="006C1153"/>
    <w:rsid w:val="006C504C"/>
    <w:rsid w:val="006C66CA"/>
    <w:rsid w:val="006D4548"/>
    <w:rsid w:val="006D7237"/>
    <w:rsid w:val="006E6DD3"/>
    <w:rsid w:val="006F72DB"/>
    <w:rsid w:val="00705A32"/>
    <w:rsid w:val="00705FAA"/>
    <w:rsid w:val="007142B4"/>
    <w:rsid w:val="0072333C"/>
    <w:rsid w:val="00724D45"/>
    <w:rsid w:val="007257A1"/>
    <w:rsid w:val="00726E69"/>
    <w:rsid w:val="00733A8E"/>
    <w:rsid w:val="007341F2"/>
    <w:rsid w:val="00741B39"/>
    <w:rsid w:val="0074206F"/>
    <w:rsid w:val="00746CEB"/>
    <w:rsid w:val="00747229"/>
    <w:rsid w:val="007502EF"/>
    <w:rsid w:val="0078361C"/>
    <w:rsid w:val="007855D2"/>
    <w:rsid w:val="0079161E"/>
    <w:rsid w:val="0079433B"/>
    <w:rsid w:val="007A012D"/>
    <w:rsid w:val="007A48A2"/>
    <w:rsid w:val="007B1B9C"/>
    <w:rsid w:val="007B4426"/>
    <w:rsid w:val="007E24DB"/>
    <w:rsid w:val="00803464"/>
    <w:rsid w:val="008038B1"/>
    <w:rsid w:val="0083321F"/>
    <w:rsid w:val="00833510"/>
    <w:rsid w:val="00835DE2"/>
    <w:rsid w:val="0084211C"/>
    <w:rsid w:val="0087523B"/>
    <w:rsid w:val="00876703"/>
    <w:rsid w:val="00884940"/>
    <w:rsid w:val="00890E29"/>
    <w:rsid w:val="0089318E"/>
    <w:rsid w:val="008932FC"/>
    <w:rsid w:val="008B230B"/>
    <w:rsid w:val="008B28A9"/>
    <w:rsid w:val="008B5CA9"/>
    <w:rsid w:val="008C6168"/>
    <w:rsid w:val="008C62D0"/>
    <w:rsid w:val="008E503E"/>
    <w:rsid w:val="008E61ED"/>
    <w:rsid w:val="008F2B7B"/>
    <w:rsid w:val="008F7F07"/>
    <w:rsid w:val="00904343"/>
    <w:rsid w:val="009164B6"/>
    <w:rsid w:val="00922B98"/>
    <w:rsid w:val="00923869"/>
    <w:rsid w:val="00924A55"/>
    <w:rsid w:val="009278F5"/>
    <w:rsid w:val="009314D5"/>
    <w:rsid w:val="00932D3A"/>
    <w:rsid w:val="00935F69"/>
    <w:rsid w:val="009377E9"/>
    <w:rsid w:val="00941FD4"/>
    <w:rsid w:val="00946406"/>
    <w:rsid w:val="009554AD"/>
    <w:rsid w:val="00996ABF"/>
    <w:rsid w:val="00997BBF"/>
    <w:rsid w:val="009A3914"/>
    <w:rsid w:val="009A7F94"/>
    <w:rsid w:val="009B0AA0"/>
    <w:rsid w:val="009B2408"/>
    <w:rsid w:val="009C7FB5"/>
    <w:rsid w:val="009E2751"/>
    <w:rsid w:val="009E4218"/>
    <w:rsid w:val="009F048D"/>
    <w:rsid w:val="009F6F27"/>
    <w:rsid w:val="00A028B1"/>
    <w:rsid w:val="00A02F70"/>
    <w:rsid w:val="00A032DF"/>
    <w:rsid w:val="00A13F73"/>
    <w:rsid w:val="00A1474A"/>
    <w:rsid w:val="00A44BC4"/>
    <w:rsid w:val="00A541C9"/>
    <w:rsid w:val="00A63696"/>
    <w:rsid w:val="00A75EF7"/>
    <w:rsid w:val="00A840B2"/>
    <w:rsid w:val="00A86A0A"/>
    <w:rsid w:val="00A91E98"/>
    <w:rsid w:val="00AA1D7E"/>
    <w:rsid w:val="00AB3D46"/>
    <w:rsid w:val="00AC4E83"/>
    <w:rsid w:val="00AD0189"/>
    <w:rsid w:val="00AD474B"/>
    <w:rsid w:val="00AD4BF2"/>
    <w:rsid w:val="00AE37CC"/>
    <w:rsid w:val="00B10A0A"/>
    <w:rsid w:val="00B17B2C"/>
    <w:rsid w:val="00B273CB"/>
    <w:rsid w:val="00B32DAE"/>
    <w:rsid w:val="00B343EC"/>
    <w:rsid w:val="00B37F26"/>
    <w:rsid w:val="00B539DD"/>
    <w:rsid w:val="00B572E3"/>
    <w:rsid w:val="00B6487D"/>
    <w:rsid w:val="00B8728A"/>
    <w:rsid w:val="00BB10CC"/>
    <w:rsid w:val="00BC5D59"/>
    <w:rsid w:val="00BD21BA"/>
    <w:rsid w:val="00C0661C"/>
    <w:rsid w:val="00C32506"/>
    <w:rsid w:val="00C34ED2"/>
    <w:rsid w:val="00C54456"/>
    <w:rsid w:val="00C56B1F"/>
    <w:rsid w:val="00C6434D"/>
    <w:rsid w:val="00C663C1"/>
    <w:rsid w:val="00C777C0"/>
    <w:rsid w:val="00C818C8"/>
    <w:rsid w:val="00CA2EEC"/>
    <w:rsid w:val="00CA5AB2"/>
    <w:rsid w:val="00CA78E5"/>
    <w:rsid w:val="00CA7C0D"/>
    <w:rsid w:val="00CB47AF"/>
    <w:rsid w:val="00CB53F8"/>
    <w:rsid w:val="00CB588B"/>
    <w:rsid w:val="00CC5D33"/>
    <w:rsid w:val="00CE411F"/>
    <w:rsid w:val="00CE644F"/>
    <w:rsid w:val="00CF66E7"/>
    <w:rsid w:val="00D05BA5"/>
    <w:rsid w:val="00D07630"/>
    <w:rsid w:val="00D34764"/>
    <w:rsid w:val="00D37DA5"/>
    <w:rsid w:val="00D42543"/>
    <w:rsid w:val="00D456F1"/>
    <w:rsid w:val="00D461C0"/>
    <w:rsid w:val="00D468A9"/>
    <w:rsid w:val="00D71FFA"/>
    <w:rsid w:val="00D8490B"/>
    <w:rsid w:val="00D910AA"/>
    <w:rsid w:val="00D916AA"/>
    <w:rsid w:val="00DA3820"/>
    <w:rsid w:val="00DA48D9"/>
    <w:rsid w:val="00DB1582"/>
    <w:rsid w:val="00DD6CC6"/>
    <w:rsid w:val="00DD7C93"/>
    <w:rsid w:val="00DE15D3"/>
    <w:rsid w:val="00DE6DC2"/>
    <w:rsid w:val="00DF672A"/>
    <w:rsid w:val="00E00039"/>
    <w:rsid w:val="00E11901"/>
    <w:rsid w:val="00E36197"/>
    <w:rsid w:val="00E541DD"/>
    <w:rsid w:val="00E54E68"/>
    <w:rsid w:val="00E6208A"/>
    <w:rsid w:val="00E75EBC"/>
    <w:rsid w:val="00E872E5"/>
    <w:rsid w:val="00E93A9A"/>
    <w:rsid w:val="00E93DA6"/>
    <w:rsid w:val="00E96348"/>
    <w:rsid w:val="00EB5138"/>
    <w:rsid w:val="00EC6A28"/>
    <w:rsid w:val="00ED154C"/>
    <w:rsid w:val="00ED326B"/>
    <w:rsid w:val="00EF19C2"/>
    <w:rsid w:val="00F057CB"/>
    <w:rsid w:val="00F10913"/>
    <w:rsid w:val="00F11F6A"/>
    <w:rsid w:val="00F12E6C"/>
    <w:rsid w:val="00F14519"/>
    <w:rsid w:val="00F17AE5"/>
    <w:rsid w:val="00F246DC"/>
    <w:rsid w:val="00F4018C"/>
    <w:rsid w:val="00F471D9"/>
    <w:rsid w:val="00F5125A"/>
    <w:rsid w:val="00F527F5"/>
    <w:rsid w:val="00F628C3"/>
    <w:rsid w:val="00F71388"/>
    <w:rsid w:val="00F74937"/>
    <w:rsid w:val="00F8139F"/>
    <w:rsid w:val="00F82FF3"/>
    <w:rsid w:val="00FA53DE"/>
    <w:rsid w:val="00FA6EF4"/>
    <w:rsid w:val="00FA7502"/>
    <w:rsid w:val="00FD2BE2"/>
    <w:rsid w:val="00FE2D07"/>
    <w:rsid w:val="00FE4450"/>
    <w:rsid w:val="00FF0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51363"/>
  <w15:docId w15:val="{6F7E97E7-C32A-4F5E-AD38-050CAF9A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D33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2E7FF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2E7FFB"/>
    <w:rPr>
      <w:color w:val="0000FF"/>
      <w:u w:val="single"/>
    </w:rPr>
  </w:style>
  <w:style w:type="paragraph" w:customStyle="1" w:styleId="tkTekst">
    <w:name w:val="_Текст обычный (tkTekst)"/>
    <w:basedOn w:val="a"/>
    <w:rsid w:val="00574B2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6101A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character" w:styleId="ab">
    <w:name w:val="Strong"/>
    <w:basedOn w:val="a0"/>
    <w:uiPriority w:val="22"/>
    <w:qFormat/>
    <w:rsid w:val="008B28A9"/>
    <w:rPr>
      <w:rFonts w:cs="Times New Roman"/>
      <w:b/>
    </w:rPr>
  </w:style>
  <w:style w:type="paragraph" w:customStyle="1" w:styleId="10">
    <w:name w:val="Стиль1"/>
    <w:basedOn w:val="ac"/>
    <w:link w:val="11"/>
    <w:qFormat/>
    <w:rsid w:val="008B28A9"/>
    <w:pPr>
      <w:numPr>
        <w:ilvl w:val="0"/>
      </w:numPr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color w:val="auto"/>
      <w:spacing w:val="0"/>
      <w:sz w:val="24"/>
      <w:szCs w:val="24"/>
      <w:lang w:val="en-US"/>
    </w:rPr>
  </w:style>
  <w:style w:type="character" w:customStyle="1" w:styleId="11">
    <w:name w:val="Стиль1 Знак"/>
    <w:link w:val="10"/>
    <w:rsid w:val="008B28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8B28A9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8B28A9"/>
    <w:rPr>
      <w:rFonts w:eastAsiaTheme="minorEastAsia"/>
      <w:color w:val="5A5A5A" w:themeColor="text1" w:themeTint="A5"/>
      <w:spacing w:val="15"/>
    </w:rPr>
  </w:style>
  <w:style w:type="paragraph" w:styleId="ae">
    <w:name w:val="List Paragraph"/>
    <w:basedOn w:val="a"/>
    <w:uiPriority w:val="34"/>
    <w:qFormat/>
    <w:rsid w:val="004D3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Айжан Расулова</cp:lastModifiedBy>
  <cp:revision>7</cp:revision>
  <cp:lastPrinted>2021-11-04T09:43:00Z</cp:lastPrinted>
  <dcterms:created xsi:type="dcterms:W3CDTF">2021-10-27T04:26:00Z</dcterms:created>
  <dcterms:modified xsi:type="dcterms:W3CDTF">2021-11-04T11:33:00Z</dcterms:modified>
</cp:coreProperties>
</file>